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285/2026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AGSUS.007690/2026-75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 de Capacitação Profissional no Manejo da Tuberculose, entre os dias 26 a 28/08, em Cruzeiro do Sul/AC.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3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0"/>
        <w:gridCol w:w="105"/>
        <w:gridCol w:w="1545"/>
        <w:gridCol w:w="870"/>
        <w:gridCol w:w="780"/>
        <w:gridCol w:w="825"/>
        <w:gridCol w:w="1230"/>
        <w:gridCol w:w="1665"/>
        <w:gridCol w:w="1710"/>
        <w:tblGridChange w:id="0">
          <w:tblGrid>
            <w:gridCol w:w="1800"/>
            <w:gridCol w:w="105"/>
            <w:gridCol w:w="1545"/>
            <w:gridCol w:w="870"/>
            <w:gridCol w:w="780"/>
            <w:gridCol w:w="825"/>
            <w:gridCol w:w="1230"/>
            <w:gridCol w:w="1665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9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Serviço de HOSPEDAGEM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Datas</w:t>
            </w:r>
          </w:p>
        </w:tc>
        <w:tc>
          <w:tcPr>
            <w:gridSpan w:val="2"/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ITEM/DESCRIÇÃO</w:t>
            </w:r>
          </w:p>
        </w:tc>
        <w:tc>
          <w:tcPr>
            <w:gridSpan w:val="2"/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UNIDADE DE MEDIDA</w:t>
            </w:r>
          </w:p>
        </w:tc>
        <w:tc>
          <w:tcPr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QTD</w:t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25/08/2026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hospedagem incluindo café da manhã, almoço e jantar, acomodação em apartamento individual ou duplo (conforme necessidade), camas adequadas, roupas de cama e banho higienizadas, acesso a serviços básicos do hotel (internet, limpeza diária, segurança), refeições completas com cardápio balanceado.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9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vencedora da cotação deverá ser exclusivamente na cidade de Cruzeiro do Sul - Estado do Acre, garantindo acessibilidade e atendimento local durante todo o período contratado. Período de prestação: a hospedagem ou serviço deverá ser prestado no período de 25 a 29 de agosto de 2026, incluindo todas as diárias e serviços correlatos necessários para atender plenamente os participantes e objetivos do evento ou serviço.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1"/>
        <w:spacing w:after="240" w:before="240"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42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3">
      <w:pPr>
        <w:widowControl w:val="1"/>
        <w:spacing w:line="276" w:lineRule="auto"/>
        <w:ind w:left="60" w:right="60" w:firstLine="0"/>
        <w:jc w:val="both"/>
        <w:rPr>
          <w:b w:val="1"/>
          <w:bCs w:val="1"/>
        </w:rPr>
      </w:pPr>
      <w:bookmarkStart w:colFirst="0" w:colLast="0" w:name="_2qzmzxwa694e" w:id="3"/>
      <w:bookmarkEnd w:id="3"/>
      <w:r w:rsidDel="00000000" w:rsidR="00000000" w:rsidRPr="00000000">
        <w:rPr>
          <w:b w:val="1"/>
          <w:bCs w:val="1"/>
          <w:rtl w:val="0"/>
        </w:rPr>
        <w:t xml:space="preserve">A empresa vencedora da cotação deverá ser exclusivamente na cidade de Cruzeiro do Sul - Estado do Acre, garantindo acessibilidade e atendimento local durante todo o período contratado. Período de prestação: a hospedagem ou serviço deverá ser prestado no período de 25 a 29 de agosto de 2026, incluindo todas as diárias e serviços correlatos necessários para atender plenamente os participantes e objetivos do evento ou serviço.</w:t>
      </w:r>
    </w:p>
    <w:p w:rsidR="00000000" w:rsidDel="00000000" w:rsidP="00000000" w:rsidRDefault="00000000" w:rsidRPr="00000000" w14:paraId="00000044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